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56E33" w14:textId="1FBC2690" w:rsidR="00FA60F4" w:rsidRPr="00031D0C" w:rsidRDefault="008051BE" w:rsidP="00031D0C">
      <w:pPr>
        <w:jc w:val="center"/>
        <w:rPr>
          <w:rFonts w:ascii="Times New Roman" w:hAnsi="Times New Roman" w:cs="Times New Roman"/>
          <w:sz w:val="28"/>
          <w:szCs w:val="28"/>
        </w:rPr>
      </w:pPr>
      <w:r w:rsidRPr="00031D0C">
        <w:rPr>
          <w:rFonts w:ascii="Times New Roman" w:hAnsi="Times New Roman" w:cs="Times New Roman"/>
          <w:sz w:val="28"/>
          <w:szCs w:val="28"/>
        </w:rPr>
        <w:t>САЯНСКИЙ ПТИЧИЙ ФЕСТИВАЛЬ</w:t>
      </w:r>
    </w:p>
    <w:p w14:paraId="10203796" w14:textId="3F011DBB" w:rsidR="008051BE" w:rsidRPr="00BB2364" w:rsidRDefault="008051BE" w:rsidP="00BB2364">
      <w:pPr>
        <w:spacing w:after="0" w:line="240" w:lineRule="auto"/>
        <w:rPr>
          <w:rFonts w:ascii="Times New Roman" w:hAnsi="Times New Roman" w:cs="Times New Roman"/>
        </w:rPr>
      </w:pPr>
    </w:p>
    <w:p w14:paraId="28DE572B" w14:textId="6D194789" w:rsidR="008051BE" w:rsidRPr="00BB2364" w:rsidRDefault="008051BE" w:rsidP="00BB23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2364">
        <w:rPr>
          <w:rFonts w:ascii="Times New Roman" w:hAnsi="Times New Roman" w:cs="Times New Roman"/>
          <w:sz w:val="28"/>
          <w:szCs w:val="28"/>
        </w:rPr>
        <w:t>24.08.2024г прошло мероприятие «Саянский птичий фестиваль», посвященный 100 летию Саянского района</w:t>
      </w:r>
      <w:r w:rsidR="00031D0C" w:rsidRPr="00BB2364">
        <w:rPr>
          <w:rFonts w:ascii="Times New Roman" w:hAnsi="Times New Roman" w:cs="Times New Roman"/>
          <w:sz w:val="28"/>
          <w:szCs w:val="28"/>
        </w:rPr>
        <w:t xml:space="preserve"> в с. Агинское, на стадионе АСОШ№1.</w:t>
      </w:r>
    </w:p>
    <w:p w14:paraId="7DDA3885" w14:textId="7EBAB343" w:rsidR="00031D0C" w:rsidRPr="00BB2364" w:rsidRDefault="00031D0C" w:rsidP="00BB23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2364">
        <w:rPr>
          <w:rFonts w:ascii="Times New Roman" w:hAnsi="Times New Roman" w:cs="Times New Roman"/>
          <w:sz w:val="28"/>
          <w:szCs w:val="28"/>
        </w:rPr>
        <w:t xml:space="preserve">На территории праздника были расположены всевозможные локации, творческие мастерские, фотозоны, игровые площадки. Не осталась в стороне и ОППО-33 Саянского района КГКУ Противопожарная охрана Красноярского края». </w:t>
      </w:r>
    </w:p>
    <w:p w14:paraId="5B7C1091" w14:textId="592D9422" w:rsidR="00031D0C" w:rsidRPr="00BB2364" w:rsidRDefault="00031D0C" w:rsidP="00BB236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BB236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Работники  КГКУ "Противопожарная охрана Красноярского края"  ОППО-33 Саянского района</w:t>
      </w:r>
      <w:r w:rsidR="00BB236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совместно с </w:t>
      </w:r>
      <w:r w:rsidRPr="00BB236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сотрудник</w:t>
      </w:r>
      <w:r w:rsidR="00BB236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ами</w:t>
      </w:r>
      <w:r w:rsidRPr="00BB236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14 ПСЧ 10 ПСО ФПС ГПС Главного управления МЧС России по Красноярскому</w:t>
      </w:r>
      <w:r w:rsidRPr="00BB236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r w:rsidRPr="00BB2364">
        <w:rPr>
          <w:rFonts w:ascii="Times New Roman" w:hAnsi="Times New Roman" w:cs="Times New Roman"/>
          <w:sz w:val="28"/>
          <w:szCs w:val="28"/>
        </w:rPr>
        <w:t>дознавателем ОНД ПР по Ирбейскому и Саянскому районам</w:t>
      </w:r>
      <w:r w:rsidRPr="00BB2364">
        <w:rPr>
          <w:rFonts w:ascii="Times New Roman" w:hAnsi="Times New Roman" w:cs="Times New Roman"/>
          <w:sz w:val="28"/>
          <w:szCs w:val="28"/>
        </w:rPr>
        <w:t xml:space="preserve">, </w:t>
      </w:r>
      <w:r w:rsidRPr="00BB236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 для жителей  и гостей села с на обучающей площадке «Пожарная безопасность», через различные игры продолжали знакомить с правилами пожарной безопасности в быту,  отрабатывали правильность действий при возникновении пожара на игровом поле «Пожарная безопасность», знакомили с содержимым медицинской укладки и учили накладывать шины и косынки - фиксации верхних и нижних конечностей человека при переломах</w:t>
      </w:r>
      <w:r w:rsidRPr="00BB236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Pr="00BB236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Здесь же можно было не только лицезреть, но и испытать в действии - посидеть за рулем настоящей боевой пожарной </w:t>
      </w:r>
      <w:r w:rsidR="00BB2364" w:rsidRPr="00BB236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машины, примерить боевую одежду пожарного</w:t>
      </w:r>
      <w:r w:rsidRPr="00BB236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r w:rsidRPr="00BB236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включить проблесковые маячки,</w:t>
      </w:r>
      <w:r w:rsidR="00BB236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побывать и </w:t>
      </w:r>
      <w:r w:rsidR="00BB2364" w:rsidRPr="00BB236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сфотографироваться</w:t>
      </w:r>
      <w:r w:rsidRPr="00BB236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с пожарными – спасателями – героями мужественной профессии!</w:t>
      </w:r>
      <w:r w:rsidRPr="00BB236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br/>
      </w:r>
      <w:r w:rsidR="00BB236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Площадку посетили- </w:t>
      </w:r>
      <w:r w:rsidR="00F76BB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министр цифрового развития Николай Распопин, </w:t>
      </w:r>
      <w:r w:rsidR="00BB236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глава Саянского района Дмитрий Типикин</w:t>
      </w:r>
      <w:r w:rsidR="00F76BB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,  первый зам.главы Вячеслав Чудаков, председатель районного совета Оглы В.А., главы соседних районов.</w:t>
      </w:r>
    </w:p>
    <w:p w14:paraId="58D975E6" w14:textId="77777777" w:rsidR="00031D0C" w:rsidRPr="00031D0C" w:rsidRDefault="00031D0C">
      <w:pPr>
        <w:rPr>
          <w:rFonts w:ascii="Times New Roman" w:hAnsi="Times New Roman" w:cs="Times New Roman"/>
          <w:sz w:val="28"/>
          <w:szCs w:val="28"/>
        </w:rPr>
      </w:pPr>
    </w:p>
    <w:sectPr w:rsidR="00031D0C" w:rsidRPr="00031D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F63"/>
    <w:rsid w:val="00031D0C"/>
    <w:rsid w:val="008051BE"/>
    <w:rsid w:val="00816F63"/>
    <w:rsid w:val="00BB2364"/>
    <w:rsid w:val="00F76BB9"/>
    <w:rsid w:val="00FA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22FA1"/>
  <w15:chartTrackingRefBased/>
  <w15:docId w15:val="{F0385F50-D70C-4701-9083-D092EC4F5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OPPO33@yandex.ru</dc:creator>
  <cp:keywords/>
  <dc:description/>
  <cp:lastModifiedBy>OPPO33@yandex.ru</cp:lastModifiedBy>
  <cp:revision>4</cp:revision>
  <dcterms:created xsi:type="dcterms:W3CDTF">2024-08-26T01:27:00Z</dcterms:created>
  <dcterms:modified xsi:type="dcterms:W3CDTF">2024-08-26T01:55:00Z</dcterms:modified>
</cp:coreProperties>
</file>